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D" w:rsidRDefault="003D107D" w:rsidP="003D107D">
      <w:pPr>
        <w:jc w:val="center"/>
      </w:pPr>
      <w:r>
        <w:t xml:space="preserve">РОССИЙСКАЯ ФЕДЕРАЦИЯ      </w:t>
      </w:r>
    </w:p>
    <w:p w:rsidR="003D107D" w:rsidRDefault="003D107D" w:rsidP="003D107D">
      <w:pPr>
        <w:jc w:val="center"/>
      </w:pPr>
      <w:r>
        <w:t>БРЯНСКАЯ ОБЛАСТЬ    ВЫГОНИЧСКИЙ РАЙОН</w:t>
      </w:r>
    </w:p>
    <w:p w:rsidR="003D107D" w:rsidRDefault="00AB47BE" w:rsidP="003D107D">
      <w:pPr>
        <w:jc w:val="center"/>
      </w:pPr>
      <w:r>
        <w:t>ХМЕЛЕВ</w:t>
      </w:r>
      <w:r w:rsidR="003D107D">
        <w:t>СКИЙ СЕЛЬСКИЙ СОВЕТ НАРОДНЫХ ДЕПУТАТОВ</w:t>
      </w:r>
    </w:p>
    <w:p w:rsidR="003D107D" w:rsidRDefault="00747C56" w:rsidP="003D107D">
      <w:pPr>
        <w:jc w:val="center"/>
      </w:pPr>
      <w:r>
        <w:t>четвертого</w:t>
      </w:r>
      <w:r w:rsidR="003D107D">
        <w:t xml:space="preserve"> созыва</w:t>
      </w:r>
    </w:p>
    <w:p w:rsidR="003D107D" w:rsidRDefault="003D107D" w:rsidP="003D107D">
      <w:pPr>
        <w:jc w:val="center"/>
      </w:pPr>
    </w:p>
    <w:p w:rsidR="003D107D" w:rsidRDefault="003D107D" w:rsidP="003D107D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3D107D" w:rsidRDefault="003D107D" w:rsidP="003D107D">
      <w:pPr>
        <w:jc w:val="center"/>
      </w:pPr>
    </w:p>
    <w:p w:rsidR="003D107D" w:rsidRDefault="003D107D" w:rsidP="003D107D"/>
    <w:p w:rsidR="003D107D" w:rsidRDefault="003D107D" w:rsidP="003D107D">
      <w:r>
        <w:t xml:space="preserve">от  </w:t>
      </w:r>
      <w:r w:rsidR="00747C56">
        <w:t>25.09.</w:t>
      </w:r>
      <w:r w:rsidR="0089260C">
        <w:t>20</w:t>
      </w:r>
      <w:r w:rsidR="00747C56">
        <w:t>21</w:t>
      </w:r>
      <w:r>
        <w:t xml:space="preserve">г. № </w:t>
      </w:r>
      <w:r w:rsidR="00C00821">
        <w:t>41</w:t>
      </w:r>
    </w:p>
    <w:p w:rsidR="003D107D" w:rsidRDefault="003D107D" w:rsidP="003D107D">
      <w:r>
        <w:t>д.</w:t>
      </w:r>
      <w:r w:rsidR="00AB47BE">
        <w:t>Хмелево</w:t>
      </w:r>
    </w:p>
    <w:p w:rsidR="003D107D" w:rsidRDefault="003D107D" w:rsidP="003D107D"/>
    <w:p w:rsidR="003D107D" w:rsidRDefault="003D107D" w:rsidP="003D107D">
      <w:r>
        <w:t xml:space="preserve">О внесении изменений  в решение </w:t>
      </w:r>
    </w:p>
    <w:p w:rsidR="003D107D" w:rsidRDefault="003D107D" w:rsidP="003D107D">
      <w:r>
        <w:t xml:space="preserve"> </w:t>
      </w:r>
      <w:r w:rsidR="00AB47BE">
        <w:t>Хмелев</w:t>
      </w:r>
      <w:r>
        <w:t>ского сельского Совета</w:t>
      </w:r>
    </w:p>
    <w:p w:rsidR="003D107D" w:rsidRDefault="003D107D" w:rsidP="003D107D">
      <w:r>
        <w:t xml:space="preserve"> народных депутатов </w:t>
      </w:r>
    </w:p>
    <w:p w:rsidR="003D107D" w:rsidRDefault="003D107D" w:rsidP="003D107D">
      <w:r>
        <w:t>от 1</w:t>
      </w:r>
      <w:r w:rsidR="00AB47BE">
        <w:t>8</w:t>
      </w:r>
      <w:r>
        <w:t xml:space="preserve">.11.2005г. № </w:t>
      </w:r>
      <w:r w:rsidR="00AB47BE">
        <w:t>9</w:t>
      </w:r>
      <w:r>
        <w:t xml:space="preserve"> «О земельном налоге» </w:t>
      </w:r>
    </w:p>
    <w:p w:rsidR="003D107D" w:rsidRDefault="003D107D" w:rsidP="003D107D"/>
    <w:p w:rsidR="003D107D" w:rsidRDefault="003D107D" w:rsidP="003D107D"/>
    <w:p w:rsidR="003D107D" w:rsidRDefault="003D107D" w:rsidP="003D107D"/>
    <w:p w:rsidR="003D107D" w:rsidRPr="00AB47BE" w:rsidRDefault="003D107D" w:rsidP="003D107D">
      <w:r>
        <w:t xml:space="preserve">         </w:t>
      </w:r>
      <w:r w:rsidRPr="00AB47BE">
        <w:t>В соответствии с</w:t>
      </w:r>
      <w:r w:rsidR="0089260C">
        <w:t>п.1 ч.1</w:t>
      </w:r>
      <w:r w:rsidR="001D441E">
        <w:t xml:space="preserve"> ст.394 НК РФ (в редакции Федерального закона от 28.11.2009г № 283-ФЗ)</w:t>
      </w:r>
      <w:r w:rsidRPr="00AB47BE">
        <w:t xml:space="preserve">, Уставом </w:t>
      </w:r>
      <w:r w:rsidR="00A52237">
        <w:t>Хмелев</w:t>
      </w:r>
      <w:r w:rsidRPr="00AB47BE">
        <w:t>ского сельского поселения</w:t>
      </w:r>
    </w:p>
    <w:p w:rsidR="003D107D" w:rsidRPr="00AB47BE" w:rsidRDefault="00AB47BE" w:rsidP="003D107D">
      <w:r>
        <w:t>Хмелевский сельский Совет народных депутатов</w:t>
      </w:r>
    </w:p>
    <w:p w:rsidR="003D107D" w:rsidRDefault="003D107D" w:rsidP="003D107D"/>
    <w:p w:rsidR="003D107D" w:rsidRDefault="003D107D" w:rsidP="003D107D">
      <w:r>
        <w:t>РЕШИЛ:</w:t>
      </w:r>
    </w:p>
    <w:p w:rsidR="003D107D" w:rsidRDefault="003D107D" w:rsidP="003D107D"/>
    <w:p w:rsidR="003D107D" w:rsidRDefault="003D107D" w:rsidP="003D107D">
      <w:pPr>
        <w:jc w:val="both"/>
      </w:pPr>
      <w:r>
        <w:tab/>
        <w:t xml:space="preserve">1. Внести в решение </w:t>
      </w:r>
      <w:r w:rsidR="00AB47BE">
        <w:t>Хмелев</w:t>
      </w:r>
      <w:r>
        <w:t>ского сельского Совета народ</w:t>
      </w:r>
      <w:r w:rsidR="00AB47BE">
        <w:t xml:space="preserve">ных депутатов от 18.11.2005г. № 9 </w:t>
      </w:r>
      <w:r>
        <w:t xml:space="preserve"> «О земельном налоге» следующие изменения:</w:t>
      </w:r>
    </w:p>
    <w:p w:rsidR="003D107D" w:rsidRDefault="003D107D" w:rsidP="003D107D"/>
    <w:p w:rsidR="003D107D" w:rsidRDefault="00D37C70" w:rsidP="003D107D">
      <w:pPr>
        <w:jc w:val="both"/>
      </w:pPr>
      <w:r>
        <w:t>А</w:t>
      </w:r>
      <w:r w:rsidR="001D441E">
        <w:t>бзац 1  п</w:t>
      </w:r>
      <w:r w:rsidR="003D107D">
        <w:t>ункт</w:t>
      </w:r>
      <w:r w:rsidR="001D441E">
        <w:t>а</w:t>
      </w:r>
      <w:r w:rsidR="003D107D">
        <w:t xml:space="preserve"> 1.</w:t>
      </w:r>
      <w:r w:rsidR="001D441E">
        <w:t>1</w:t>
      </w:r>
      <w:r w:rsidR="003D107D">
        <w:t>.1.  изложить в следующей редакции:</w:t>
      </w:r>
    </w:p>
    <w:p w:rsidR="00D37C70" w:rsidRDefault="00D37C70" w:rsidP="003D107D">
      <w:pPr>
        <w:ind w:firstLine="708"/>
        <w:jc w:val="both"/>
      </w:pPr>
      <w:r>
        <w:t>«В размере 0,3 процента в отношении земельны</w:t>
      </w:r>
      <w:r w:rsidR="00C00821">
        <w:t>х</w:t>
      </w:r>
      <w:bookmarkStart w:id="0" w:name="_GoBack"/>
      <w:bookmarkEnd w:id="0"/>
      <w:r>
        <w:t xml:space="preserve"> участков:</w:t>
      </w:r>
    </w:p>
    <w:p w:rsidR="003D107D" w:rsidRDefault="00D37C70" w:rsidP="003D107D">
      <w:pPr>
        <w:ind w:firstLine="708"/>
        <w:jc w:val="both"/>
      </w:pPr>
      <w:r>
        <w:t xml:space="preserve">- отнесенных к землям сельскохозяйственного назначения или к землям в составе </w:t>
      </w:r>
      <w:r w:rsidR="004E65B0">
        <w:t>зон сельскохозяйственного использования в населенных пунктах и используемых для сельскохозяйственного производства»</w:t>
      </w:r>
      <w:r w:rsidR="003D107D">
        <w:t>.</w:t>
      </w:r>
    </w:p>
    <w:p w:rsidR="003D107D" w:rsidRDefault="003D107D" w:rsidP="003D107D">
      <w:pPr>
        <w:jc w:val="both"/>
      </w:pPr>
      <w:r>
        <w:t xml:space="preserve">            </w:t>
      </w:r>
      <w:r w:rsidR="004E65B0">
        <w:t xml:space="preserve">2.Настоящее решение  </w:t>
      </w:r>
      <w:r>
        <w:t xml:space="preserve"> разместить на официальном сайте </w:t>
      </w:r>
      <w:r w:rsidR="007255CB">
        <w:t>Хмелев</w:t>
      </w:r>
      <w:r>
        <w:t>ской сельской администрации в сети Интернет.</w:t>
      </w:r>
    </w:p>
    <w:p w:rsidR="003D107D" w:rsidRDefault="003D107D" w:rsidP="003D107D">
      <w:pPr>
        <w:pStyle w:val="a3"/>
        <w:jc w:val="both"/>
      </w:pPr>
    </w:p>
    <w:p w:rsidR="003D107D" w:rsidRDefault="003D107D" w:rsidP="003D107D">
      <w:pPr>
        <w:pStyle w:val="a3"/>
        <w:jc w:val="both"/>
      </w:pPr>
    </w:p>
    <w:p w:rsidR="003D107D" w:rsidRDefault="003D107D" w:rsidP="003D107D">
      <w:pPr>
        <w:pStyle w:val="a3"/>
        <w:jc w:val="both"/>
      </w:pPr>
      <w:r>
        <w:t>Глав</w:t>
      </w:r>
      <w:r w:rsidR="007255CB">
        <w:t>а</w:t>
      </w:r>
      <w:r>
        <w:t xml:space="preserve"> </w:t>
      </w:r>
      <w:r w:rsidR="007255CB">
        <w:t>Хмелев</w:t>
      </w:r>
      <w:r>
        <w:t xml:space="preserve">ского сельского поселения                            </w:t>
      </w:r>
      <w:r w:rsidR="007255CB">
        <w:t>Т.А.Иванова</w:t>
      </w:r>
    </w:p>
    <w:p w:rsidR="003D107D" w:rsidRDefault="003D107D" w:rsidP="003D107D">
      <w:pPr>
        <w:jc w:val="both"/>
      </w:pPr>
    </w:p>
    <w:p w:rsidR="003D107D" w:rsidRDefault="003D107D" w:rsidP="003D107D"/>
    <w:p w:rsidR="003D107D" w:rsidRDefault="003D107D" w:rsidP="003D107D"/>
    <w:p w:rsidR="003E4F97" w:rsidRDefault="003E4F97"/>
    <w:sectPr w:rsidR="003E4F97" w:rsidSect="003E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469"/>
    <w:multiLevelType w:val="multilevel"/>
    <w:tmpl w:val="79ECC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7D"/>
    <w:rsid w:val="000360F3"/>
    <w:rsid w:val="000D3105"/>
    <w:rsid w:val="001D441E"/>
    <w:rsid w:val="003D107D"/>
    <w:rsid w:val="003E4F97"/>
    <w:rsid w:val="004E65B0"/>
    <w:rsid w:val="007255CB"/>
    <w:rsid w:val="00747C56"/>
    <w:rsid w:val="0089260C"/>
    <w:rsid w:val="00A52237"/>
    <w:rsid w:val="00AB47BE"/>
    <w:rsid w:val="00C00821"/>
    <w:rsid w:val="00D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</dc:creator>
  <cp:lastModifiedBy>Admin</cp:lastModifiedBy>
  <cp:revision>8</cp:revision>
  <cp:lastPrinted>2021-09-27T13:40:00Z</cp:lastPrinted>
  <dcterms:created xsi:type="dcterms:W3CDTF">2018-11-16T06:25:00Z</dcterms:created>
  <dcterms:modified xsi:type="dcterms:W3CDTF">2021-09-27T13:40:00Z</dcterms:modified>
</cp:coreProperties>
</file>