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proofErr w:type="gramStart"/>
      <w:r w:rsidRPr="00FB426C">
        <w:rPr>
          <w:b/>
          <w:sz w:val="28"/>
          <w:szCs w:val="28"/>
        </w:rPr>
        <w:t>Р</w:t>
      </w:r>
      <w:proofErr w:type="gramEnd"/>
      <w:r w:rsidRPr="00FB426C">
        <w:rPr>
          <w:b/>
          <w:sz w:val="28"/>
          <w:szCs w:val="28"/>
        </w:rPr>
        <w:t xml:space="preserve">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31 марта 2015 года № 30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Совета  народных  депутатов </w:t>
      </w:r>
      <w:proofErr w:type="gramStart"/>
      <w:r w:rsidRPr="00FB426C">
        <w:rPr>
          <w:b/>
          <w:sz w:val="28"/>
          <w:szCs w:val="28"/>
        </w:rPr>
        <w:t>от</w:t>
      </w:r>
      <w:proofErr w:type="gramEnd"/>
    </w:p>
    <w:p w:rsidR="005C3F39" w:rsidRPr="00FB426C" w:rsidRDefault="005C3F39" w:rsidP="00745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2014</w:t>
      </w:r>
      <w:r w:rsidRPr="00FB426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</w:t>
      </w:r>
      <w:r w:rsidRPr="00FB426C">
        <w:rPr>
          <w:b/>
          <w:sz w:val="28"/>
          <w:szCs w:val="28"/>
        </w:rPr>
        <w:t xml:space="preserve"> «О бюджете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Хмелевского сельского поселения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FB426C">
        <w:rPr>
          <w:b/>
          <w:sz w:val="28"/>
          <w:szCs w:val="28"/>
        </w:rPr>
        <w:t xml:space="preserve"> год и плановый период 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FB426C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FB426C">
        <w:rPr>
          <w:b/>
          <w:sz w:val="28"/>
          <w:szCs w:val="28"/>
        </w:rPr>
        <w:t xml:space="preserve"> годов».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3F3F9A">
      <w:pPr>
        <w:jc w:val="both"/>
        <w:rPr>
          <w:sz w:val="28"/>
          <w:szCs w:val="28"/>
        </w:rPr>
      </w:pPr>
      <w:r w:rsidRPr="00FB426C">
        <w:rPr>
          <w:b/>
          <w:sz w:val="28"/>
          <w:szCs w:val="28"/>
        </w:rPr>
        <w:tab/>
      </w:r>
      <w:r w:rsidRPr="00FB426C">
        <w:rPr>
          <w:sz w:val="28"/>
          <w:szCs w:val="28"/>
        </w:rPr>
        <w:t>Внести в решение Хмелевског</w:t>
      </w:r>
      <w:r>
        <w:rPr>
          <w:sz w:val="28"/>
          <w:szCs w:val="28"/>
        </w:rPr>
        <w:t>о сельского Совета от 30.12.2014</w:t>
      </w:r>
      <w:r w:rsidRPr="00FB426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FB426C">
        <w:rPr>
          <w:sz w:val="28"/>
          <w:szCs w:val="28"/>
        </w:rPr>
        <w:t xml:space="preserve"> «О бюджете Хмелевского сельского поселения на 201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B426C">
        <w:rPr>
          <w:sz w:val="28"/>
          <w:szCs w:val="28"/>
        </w:rPr>
        <w:t xml:space="preserve"> годов» следующие изменения:</w:t>
      </w:r>
    </w:p>
    <w:p w:rsidR="005C3F39" w:rsidRPr="00FB426C" w:rsidRDefault="005C3F39" w:rsidP="003F3F9A">
      <w:pPr>
        <w:numPr>
          <w:ilvl w:val="0"/>
          <w:numId w:val="1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Пункт 1 изложить в редакции:</w:t>
      </w:r>
    </w:p>
    <w:p w:rsidR="005C3F39" w:rsidRPr="00FB426C" w:rsidRDefault="005C3F39" w:rsidP="003F3F9A">
      <w:p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«1. Утвердить основные характеристики бюджета сельского  поселения  на 201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>год:</w:t>
      </w:r>
    </w:p>
    <w:p w:rsidR="005C3F39" w:rsidRPr="00FB426C" w:rsidRDefault="005C3F39" w:rsidP="003F3F9A">
      <w:p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 прогнозируемый общий объем доходов бюджета сельского поселения в сумме </w:t>
      </w:r>
      <w:r>
        <w:rPr>
          <w:sz w:val="28"/>
          <w:szCs w:val="28"/>
        </w:rPr>
        <w:t>3 143 300 рублей 00 копеек;</w:t>
      </w:r>
    </w:p>
    <w:p w:rsidR="005C3F39" w:rsidRPr="00FB426C" w:rsidRDefault="005C3F39" w:rsidP="003F3F9A">
      <w:p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общий объем расходов бюджета в сумме</w:t>
      </w:r>
      <w:r>
        <w:rPr>
          <w:sz w:val="28"/>
          <w:szCs w:val="28"/>
        </w:rPr>
        <w:t xml:space="preserve"> 3 957 107  рублей 00 копеек</w:t>
      </w:r>
    </w:p>
    <w:p w:rsidR="005C3F39" w:rsidRPr="00FB426C" w:rsidRDefault="005C3F39" w:rsidP="003F3F9A">
      <w:p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      2. Приложение № 1 «Прогнозируемые доходы бюджета Хмелевского сельского поселения на 201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 xml:space="preserve"> год» дополнить приложением 1.</w:t>
      </w:r>
      <w:r>
        <w:rPr>
          <w:sz w:val="28"/>
          <w:szCs w:val="28"/>
        </w:rPr>
        <w:t>1</w:t>
      </w:r>
      <w:r w:rsidRPr="00FB426C">
        <w:rPr>
          <w:sz w:val="28"/>
          <w:szCs w:val="28"/>
        </w:rPr>
        <w:t xml:space="preserve"> (приложение №1 к настоящему решению) (приложение прилагается)</w:t>
      </w:r>
    </w:p>
    <w:p w:rsidR="005C3F39" w:rsidRPr="00FB426C" w:rsidRDefault="005C3F39" w:rsidP="003F3F9A">
      <w:p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     3. Приложение № 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 xml:space="preserve"> « Распределение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 xml:space="preserve">год» дополнить приложением </w:t>
      </w:r>
      <w:r>
        <w:rPr>
          <w:sz w:val="28"/>
          <w:szCs w:val="28"/>
        </w:rPr>
        <w:t>6.2</w:t>
      </w:r>
      <w:r w:rsidRPr="00FB426C">
        <w:rPr>
          <w:sz w:val="28"/>
          <w:szCs w:val="28"/>
        </w:rPr>
        <w:t>(приложение №2 к настоящему решению) (приложение прилагается)</w:t>
      </w:r>
    </w:p>
    <w:p w:rsidR="005C3F39" w:rsidRDefault="005C3F39" w:rsidP="003F3F9A">
      <w:p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    4. 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7 «Ведомственная структура расходов бюджета сельского поселения на 201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>год» дополнить приложением 7.</w:t>
      </w:r>
      <w:r>
        <w:rPr>
          <w:sz w:val="28"/>
          <w:szCs w:val="28"/>
        </w:rPr>
        <w:t>2</w:t>
      </w:r>
      <w:r w:rsidRPr="00FB426C">
        <w:rPr>
          <w:sz w:val="28"/>
          <w:szCs w:val="28"/>
        </w:rPr>
        <w:t xml:space="preserve"> (приложение №3 к настоящему решению) (приложение прилагается)</w:t>
      </w:r>
    </w:p>
    <w:p w:rsidR="005C3F39" w:rsidRPr="00620B82" w:rsidRDefault="005C3F39" w:rsidP="00ED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C3F39" w:rsidRDefault="005C3F39" w:rsidP="003F3F9A">
      <w:pPr>
        <w:jc w:val="both"/>
        <w:rPr>
          <w:sz w:val="28"/>
          <w:szCs w:val="28"/>
        </w:rPr>
      </w:pPr>
    </w:p>
    <w:p w:rsidR="005C3F39" w:rsidRPr="00620B82" w:rsidRDefault="005C3F39" w:rsidP="003F3F9A">
      <w:pPr>
        <w:jc w:val="both"/>
        <w:rPr>
          <w:sz w:val="28"/>
          <w:szCs w:val="28"/>
        </w:rPr>
      </w:pPr>
      <w:bookmarkStart w:id="0" w:name="_GoBack"/>
      <w:bookmarkEnd w:id="0"/>
    </w:p>
    <w:p w:rsidR="005C3F39" w:rsidRDefault="005C3F39" w:rsidP="003F3F9A">
      <w:pPr>
        <w:jc w:val="both"/>
      </w:pPr>
    </w:p>
    <w:p w:rsidR="005C3F39" w:rsidRPr="00FB426C" w:rsidRDefault="005C3F39" w:rsidP="003F3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426C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FB426C">
        <w:rPr>
          <w:sz w:val="28"/>
          <w:szCs w:val="28"/>
        </w:rPr>
        <w:t xml:space="preserve"> </w:t>
      </w:r>
      <w:r>
        <w:rPr>
          <w:sz w:val="28"/>
          <w:szCs w:val="28"/>
        </w:rPr>
        <w:t>Т.А.Иванова</w:t>
      </w:r>
    </w:p>
    <w:sectPr w:rsidR="005C3F39" w:rsidRPr="00FB426C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3F9A"/>
    <w:rsid w:val="00022A14"/>
    <w:rsid w:val="00051796"/>
    <w:rsid w:val="000B7FB7"/>
    <w:rsid w:val="000D1BE9"/>
    <w:rsid w:val="001051BC"/>
    <w:rsid w:val="0019505C"/>
    <w:rsid w:val="00204568"/>
    <w:rsid w:val="002140F1"/>
    <w:rsid w:val="00264C00"/>
    <w:rsid w:val="0027089C"/>
    <w:rsid w:val="002D052F"/>
    <w:rsid w:val="0033531C"/>
    <w:rsid w:val="00336471"/>
    <w:rsid w:val="00394F65"/>
    <w:rsid w:val="003A7228"/>
    <w:rsid w:val="003F3F9A"/>
    <w:rsid w:val="0043029C"/>
    <w:rsid w:val="004456D0"/>
    <w:rsid w:val="004552C1"/>
    <w:rsid w:val="00463BD2"/>
    <w:rsid w:val="004A6C96"/>
    <w:rsid w:val="004B3DE8"/>
    <w:rsid w:val="004F583C"/>
    <w:rsid w:val="00502CA8"/>
    <w:rsid w:val="00565E39"/>
    <w:rsid w:val="005920FA"/>
    <w:rsid w:val="005C3F39"/>
    <w:rsid w:val="005C5F02"/>
    <w:rsid w:val="00604297"/>
    <w:rsid w:val="0061167F"/>
    <w:rsid w:val="00620B82"/>
    <w:rsid w:val="00624D1D"/>
    <w:rsid w:val="0062681D"/>
    <w:rsid w:val="00642AC1"/>
    <w:rsid w:val="006A6DA6"/>
    <w:rsid w:val="006D23E6"/>
    <w:rsid w:val="007120B6"/>
    <w:rsid w:val="00745F4B"/>
    <w:rsid w:val="007B5B87"/>
    <w:rsid w:val="007E6112"/>
    <w:rsid w:val="007F31A2"/>
    <w:rsid w:val="00875E38"/>
    <w:rsid w:val="0095727F"/>
    <w:rsid w:val="009B3EB0"/>
    <w:rsid w:val="009D2D6D"/>
    <w:rsid w:val="009F6411"/>
    <w:rsid w:val="00A674C2"/>
    <w:rsid w:val="00A6782F"/>
    <w:rsid w:val="00AA16F7"/>
    <w:rsid w:val="00AE280B"/>
    <w:rsid w:val="00B11DEB"/>
    <w:rsid w:val="00B71205"/>
    <w:rsid w:val="00BD5D19"/>
    <w:rsid w:val="00BE0B8F"/>
    <w:rsid w:val="00CF5AC0"/>
    <w:rsid w:val="00D14BD9"/>
    <w:rsid w:val="00D3228A"/>
    <w:rsid w:val="00D43814"/>
    <w:rsid w:val="00D92A0C"/>
    <w:rsid w:val="00DC4860"/>
    <w:rsid w:val="00DF6371"/>
    <w:rsid w:val="00E50D21"/>
    <w:rsid w:val="00E7065D"/>
    <w:rsid w:val="00EA0169"/>
    <w:rsid w:val="00EB53ED"/>
    <w:rsid w:val="00ED7A49"/>
    <w:rsid w:val="00F2245E"/>
    <w:rsid w:val="00F337C0"/>
    <w:rsid w:val="00F7451F"/>
    <w:rsid w:val="00F90371"/>
    <w:rsid w:val="00FA0C8A"/>
    <w:rsid w:val="00FB1AD5"/>
    <w:rsid w:val="00FB426C"/>
    <w:rsid w:val="00FC4438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2014-12-31T07:34:00Z</cp:lastPrinted>
  <dcterms:created xsi:type="dcterms:W3CDTF">2015-04-15T09:31:00Z</dcterms:created>
  <dcterms:modified xsi:type="dcterms:W3CDTF">2015-04-15T09:31:00Z</dcterms:modified>
</cp:coreProperties>
</file>